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7FE2" w14:textId="49E195D2" w:rsidR="008109A0" w:rsidRPr="00501937" w:rsidRDefault="002E2AD0" w:rsidP="009813C0">
      <w:pPr>
        <w:keepNext/>
        <w:keepLines/>
        <w:spacing w:before="240"/>
        <w:jc w:val="center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6"/>
          <w:szCs w:val="36"/>
          <w:lang w:eastAsia="en-GB"/>
        </w:rPr>
      </w:pPr>
      <w:r w:rsidRPr="00501937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6"/>
          <w:szCs w:val="36"/>
          <w:lang w:eastAsia="en-GB"/>
        </w:rPr>
        <w:t>BA Year 3 Year Plan 2024 - 2025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278"/>
        <w:gridCol w:w="751"/>
        <w:gridCol w:w="329"/>
        <w:gridCol w:w="6"/>
        <w:gridCol w:w="2280"/>
        <w:gridCol w:w="4193"/>
      </w:tblGrid>
      <w:tr w:rsidR="000B3D0E" w:rsidRPr="00790969" w14:paraId="0B5CFE2E" w14:textId="77777777" w:rsidTr="00C108A2">
        <w:trPr>
          <w:trHeight w:val="20"/>
        </w:trPr>
        <w:tc>
          <w:tcPr>
            <w:tcW w:w="382" w:type="pct"/>
            <w:shd w:val="clear" w:color="auto" w:fill="BFBFBF" w:themeFill="background1" w:themeFillShade="BF"/>
          </w:tcPr>
          <w:p w14:paraId="092EC719" w14:textId="6C8A2D09" w:rsidR="000B3D0E" w:rsidRPr="00EB1395" w:rsidRDefault="000B3D0E" w:rsidP="006E39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B13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Week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  <w:hideMark/>
          </w:tcPr>
          <w:p w14:paraId="6241DE50" w14:textId="2924F098" w:rsidR="000B3D0E" w:rsidRPr="00EB1395" w:rsidRDefault="000B3D0E" w:rsidP="006E39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B13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4000" w:type="pct"/>
            <w:gridSpan w:val="5"/>
            <w:shd w:val="clear" w:color="auto" w:fill="BFBFBF" w:themeFill="background1" w:themeFillShade="BF"/>
            <w:vAlign w:val="center"/>
            <w:hideMark/>
          </w:tcPr>
          <w:p w14:paraId="13FA7B68" w14:textId="51ECE416" w:rsidR="000B3D0E" w:rsidRPr="00EB1395" w:rsidRDefault="008F1836" w:rsidP="000B3D0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 </w:t>
            </w:r>
            <w:r w:rsidR="00AF341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Lead School Day</w:t>
            </w:r>
            <w:r w:rsidR="000B3D0E" w:rsidRPr="00EB13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on Tuesday</w:t>
            </w:r>
            <w:r w:rsidR="00AF341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s</w:t>
            </w:r>
          </w:p>
        </w:tc>
      </w:tr>
      <w:tr w:rsidR="000B3D0E" w:rsidRPr="00790969" w14:paraId="6BE464E8" w14:textId="77777777" w:rsidTr="00C108A2">
        <w:trPr>
          <w:trHeight w:val="20"/>
        </w:trPr>
        <w:tc>
          <w:tcPr>
            <w:tcW w:w="382" w:type="pct"/>
            <w:vAlign w:val="center"/>
          </w:tcPr>
          <w:p w14:paraId="168AC132" w14:textId="0BEEB493" w:rsidR="000B3D0E" w:rsidRDefault="000B3D0E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98FE36F" w14:textId="116E6107" w:rsidR="000B3D0E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/09/202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4000" w:type="pct"/>
            <w:gridSpan w:val="5"/>
            <w:shd w:val="clear" w:color="auto" w:fill="7030A0"/>
            <w:vAlign w:val="center"/>
            <w:hideMark/>
          </w:tcPr>
          <w:p w14:paraId="7014E00E" w14:textId="54E78B3C" w:rsidR="000B3D0E" w:rsidRPr="00D523CB" w:rsidRDefault="000B3D0E" w:rsidP="000B3D0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D523CB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                                                           Welcome Week</w:t>
            </w:r>
          </w:p>
        </w:tc>
      </w:tr>
      <w:tr w:rsidR="000B3D0E" w:rsidRPr="00790969" w14:paraId="4D977CA7" w14:textId="77777777" w:rsidTr="00C108A2">
        <w:trPr>
          <w:trHeight w:val="20"/>
        </w:trPr>
        <w:tc>
          <w:tcPr>
            <w:tcW w:w="382" w:type="pct"/>
            <w:vAlign w:val="center"/>
          </w:tcPr>
          <w:p w14:paraId="157A20DF" w14:textId="5F921A15" w:rsidR="000B3D0E" w:rsidRPr="3221A35C" w:rsidRDefault="000B3D0E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40000CF" w14:textId="2DD00584" w:rsidR="000B3D0E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30/09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4000" w:type="pct"/>
            <w:gridSpan w:val="5"/>
            <w:tcBorders>
              <w:bottom w:val="single" w:sz="4" w:space="0" w:color="auto"/>
            </w:tcBorders>
            <w:shd w:val="clear" w:color="auto" w:fill="ED7D31" w:themeFill="accent2"/>
            <w:vAlign w:val="center"/>
            <w:hideMark/>
          </w:tcPr>
          <w:p w14:paraId="7F2BC7A8" w14:textId="458AE0A3" w:rsidR="000B3D0E" w:rsidRPr="00B11068" w:rsidRDefault="000B3D0E" w:rsidP="000B3D0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B11068">
              <w:rPr>
                <w:rFonts w:eastAsia="Times New Roman" w:cstheme="minorHAnsi"/>
                <w:b/>
                <w:bCs/>
                <w:lang w:eastAsia="en-GB"/>
              </w:rPr>
              <w:t xml:space="preserve">                                                          Transition Week</w:t>
            </w:r>
          </w:p>
        </w:tc>
      </w:tr>
      <w:tr w:rsidR="00AF3418" w:rsidRPr="00790969" w14:paraId="207D6EC6" w14:textId="77777777" w:rsidTr="00C108A2">
        <w:trPr>
          <w:trHeight w:val="523"/>
        </w:trPr>
        <w:tc>
          <w:tcPr>
            <w:tcW w:w="382" w:type="pct"/>
            <w:vAlign w:val="center"/>
          </w:tcPr>
          <w:p w14:paraId="3A44CE2B" w14:textId="02FF77B1" w:rsidR="00AF3418" w:rsidRPr="3221A35C" w:rsidRDefault="00AF3418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795FFFD" w14:textId="14C4B4A8" w:rsidR="00AF3418" w:rsidRPr="00790969" w:rsidRDefault="00AF3418" w:rsidP="001A73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07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/10/202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405" w:type="pct"/>
            <w:tcBorders>
              <w:right w:val="nil"/>
            </w:tcBorders>
            <w:shd w:val="clear" w:color="auto" w:fill="C5E0B3" w:themeFill="accent6" w:themeFillTint="66"/>
            <w:vAlign w:val="center"/>
          </w:tcPr>
          <w:p w14:paraId="243C7FEA" w14:textId="77777777" w:rsidR="00AF3418" w:rsidRPr="00790969" w:rsidRDefault="00AF3418" w:rsidP="006E39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03" w:type="pct"/>
            <w:gridSpan w:val="3"/>
            <w:tcBorders>
              <w:left w:val="nil"/>
              <w:right w:val="nil"/>
            </w:tcBorders>
            <w:shd w:val="clear" w:color="auto" w:fill="C5E0B3" w:themeFill="accent6" w:themeFillTint="66"/>
            <w:vAlign w:val="center"/>
          </w:tcPr>
          <w:p w14:paraId="4003EE3A" w14:textId="77777777" w:rsidR="00AF3418" w:rsidRPr="00790969" w:rsidRDefault="00AF3418" w:rsidP="006E39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192" w:type="pct"/>
            <w:tcBorders>
              <w:left w:val="nil"/>
            </w:tcBorders>
            <w:shd w:val="clear" w:color="auto" w:fill="C5E0B3" w:themeFill="accent6" w:themeFillTint="66"/>
            <w:vAlign w:val="center"/>
          </w:tcPr>
          <w:p w14:paraId="3D87DEDC" w14:textId="0E63C300" w:rsidR="00AF3418" w:rsidRPr="00790969" w:rsidRDefault="00AF3418" w:rsidP="006E39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0B3D0E" w:rsidRPr="00790969" w14:paraId="0F11ABC3" w14:textId="77777777" w:rsidTr="00C108A2">
        <w:trPr>
          <w:trHeight w:val="20"/>
        </w:trPr>
        <w:tc>
          <w:tcPr>
            <w:tcW w:w="382" w:type="pct"/>
            <w:vAlign w:val="center"/>
          </w:tcPr>
          <w:p w14:paraId="0BD483C0" w14:textId="0A54CEC5" w:rsidR="000B3D0E" w:rsidRDefault="000B3D0E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70F5509" w14:textId="6980CF3D" w:rsidR="000B3D0E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/10/202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  <w:hideMark/>
          </w:tcPr>
          <w:p w14:paraId="723DE919" w14:textId="77777777" w:rsidR="000B3D0E" w:rsidRPr="00790969" w:rsidRDefault="000B3D0E" w:rsidP="006E39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03" w:type="pct"/>
            <w:gridSpan w:val="3"/>
            <w:shd w:val="clear" w:color="auto" w:fill="F7CAAC" w:themeFill="accent2" w:themeFillTint="66"/>
            <w:vAlign w:val="center"/>
          </w:tcPr>
          <w:p w14:paraId="0022A513" w14:textId="77777777" w:rsidR="005D0AD6" w:rsidRDefault="001A73D2" w:rsidP="007C6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Lead School Day</w:t>
            </w:r>
            <w:r w:rsidRPr="00EB13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4C245214" w14:textId="6A169A19" w:rsidR="000B3D0E" w:rsidRPr="00790969" w:rsidRDefault="007C6702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Health &amp; Wellbeing</w:t>
            </w:r>
          </w:p>
        </w:tc>
        <w:tc>
          <w:tcPr>
            <w:tcW w:w="2192" w:type="pct"/>
            <w:shd w:val="clear" w:color="auto" w:fill="C5E0B3" w:themeFill="accent6" w:themeFillTint="66"/>
            <w:vAlign w:val="center"/>
          </w:tcPr>
          <w:p w14:paraId="286D959F" w14:textId="77777777" w:rsidR="000B3D0E" w:rsidRPr="00790969" w:rsidRDefault="000B3D0E" w:rsidP="006E395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0B3D0E" w:rsidRPr="00790969" w14:paraId="697DCA14" w14:textId="77777777" w:rsidTr="00C108A2">
        <w:trPr>
          <w:trHeight w:val="20"/>
        </w:trPr>
        <w:tc>
          <w:tcPr>
            <w:tcW w:w="382" w:type="pct"/>
            <w:vAlign w:val="center"/>
          </w:tcPr>
          <w:p w14:paraId="0D88C8EB" w14:textId="728D1808" w:rsidR="000B3D0E" w:rsidRPr="3221A35C" w:rsidRDefault="000B3D0E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8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3F717C1" w14:textId="4370139F" w:rsidR="000B3D0E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/10/202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  <w:hideMark/>
          </w:tcPr>
          <w:p w14:paraId="29571EA2" w14:textId="77777777" w:rsidR="000B3D0E" w:rsidRPr="00790969" w:rsidRDefault="000B3D0E" w:rsidP="006E395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03" w:type="pct"/>
            <w:gridSpan w:val="3"/>
            <w:shd w:val="clear" w:color="auto" w:fill="F7CAAC" w:themeFill="accent2" w:themeFillTint="66"/>
            <w:vAlign w:val="center"/>
          </w:tcPr>
          <w:p w14:paraId="585904B6" w14:textId="77777777" w:rsidR="005D0AD6" w:rsidRDefault="001A73D2" w:rsidP="00351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Lead School Day</w:t>
            </w:r>
            <w:r w:rsidRPr="00EB13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E3EE653" w14:textId="7F075BC8" w:rsidR="000B3D0E" w:rsidRPr="00351E83" w:rsidRDefault="00351E83" w:rsidP="00351E8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Cymraeg</w:t>
            </w:r>
          </w:p>
        </w:tc>
        <w:tc>
          <w:tcPr>
            <w:tcW w:w="2192" w:type="pct"/>
            <w:shd w:val="clear" w:color="auto" w:fill="C5E0B3" w:themeFill="accent6" w:themeFillTint="66"/>
            <w:vAlign w:val="center"/>
          </w:tcPr>
          <w:p w14:paraId="1E16BDD8" w14:textId="77777777" w:rsidR="000B3D0E" w:rsidRPr="00790969" w:rsidRDefault="000B3D0E" w:rsidP="006E395A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7C6702" w:rsidRPr="00790969" w14:paraId="786A4158" w14:textId="77777777" w:rsidTr="00C108A2">
        <w:trPr>
          <w:trHeight w:val="571"/>
        </w:trPr>
        <w:tc>
          <w:tcPr>
            <w:tcW w:w="382" w:type="pct"/>
            <w:shd w:val="clear" w:color="auto" w:fill="D9D9D9" w:themeFill="background1" w:themeFillShade="D9"/>
            <w:vAlign w:val="center"/>
          </w:tcPr>
          <w:p w14:paraId="47BC0F71" w14:textId="35440390" w:rsidR="007C6702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9</w:t>
            </w:r>
          </w:p>
        </w:tc>
        <w:tc>
          <w:tcPr>
            <w:tcW w:w="618" w:type="pct"/>
            <w:shd w:val="clear" w:color="auto" w:fill="D9D9D9" w:themeFill="background1" w:themeFillShade="D9"/>
            <w:vAlign w:val="center"/>
          </w:tcPr>
          <w:p w14:paraId="14A94077" w14:textId="44950079" w:rsidR="007C6702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28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4000" w:type="pct"/>
            <w:gridSpan w:val="5"/>
            <w:shd w:val="clear" w:color="auto" w:fill="D9D9D9" w:themeFill="background1" w:themeFillShade="D9"/>
            <w:vAlign w:val="center"/>
          </w:tcPr>
          <w:p w14:paraId="4A60A36C" w14:textId="1B41B8BC" w:rsidR="007C6702" w:rsidRPr="001A73D2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A73D2">
              <w:rPr>
                <w:rFonts w:eastAsia="Times New Roman" w:cstheme="minorHAnsi"/>
                <w:color w:val="000000"/>
                <w:lang w:eastAsia="en-GB"/>
              </w:rPr>
              <w:t>Reading Week</w:t>
            </w:r>
          </w:p>
        </w:tc>
      </w:tr>
      <w:tr w:rsidR="007C6702" w:rsidRPr="00790969" w14:paraId="7F388A24" w14:textId="77777777" w:rsidTr="00C108A2">
        <w:trPr>
          <w:trHeight w:val="20"/>
        </w:trPr>
        <w:tc>
          <w:tcPr>
            <w:tcW w:w="382" w:type="pct"/>
            <w:vAlign w:val="center"/>
          </w:tcPr>
          <w:p w14:paraId="6B616BE2" w14:textId="7E7F0893" w:rsidR="007C6702" w:rsidRPr="3221A35C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9BE4D77" w14:textId="4BFF28BF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/11/202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  <w:hideMark/>
          </w:tcPr>
          <w:p w14:paraId="34AE8CCC" w14:textId="77777777" w:rsidR="007C6702" w:rsidRPr="00790969" w:rsidRDefault="007C6702" w:rsidP="007C670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                                            </w:t>
            </w:r>
          </w:p>
        </w:tc>
        <w:tc>
          <w:tcPr>
            <w:tcW w:w="1403" w:type="pct"/>
            <w:gridSpan w:val="3"/>
            <w:shd w:val="clear" w:color="auto" w:fill="F7CAAC" w:themeFill="accent2" w:themeFillTint="66"/>
            <w:vAlign w:val="center"/>
          </w:tcPr>
          <w:p w14:paraId="41347621" w14:textId="77777777" w:rsidR="005D0AD6" w:rsidRDefault="001A73D2" w:rsidP="007C6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Lead School Day</w:t>
            </w:r>
            <w:r w:rsidRPr="00EB13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75C3B4A" w14:textId="1BFC82D9" w:rsidR="007C6702" w:rsidRPr="00790969" w:rsidRDefault="007C6702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ALN</w:t>
            </w:r>
          </w:p>
        </w:tc>
        <w:tc>
          <w:tcPr>
            <w:tcW w:w="2192" w:type="pct"/>
            <w:shd w:val="clear" w:color="auto" w:fill="C5E0B3" w:themeFill="accent6" w:themeFillTint="66"/>
            <w:vAlign w:val="center"/>
          </w:tcPr>
          <w:p w14:paraId="185B3CCF" w14:textId="77777777" w:rsidR="007C6702" w:rsidRPr="00790969" w:rsidRDefault="007C6702" w:rsidP="007C670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7C6702" w:rsidRPr="00790969" w14:paraId="69293989" w14:textId="77777777" w:rsidTr="00C108A2">
        <w:trPr>
          <w:trHeight w:val="503"/>
        </w:trPr>
        <w:tc>
          <w:tcPr>
            <w:tcW w:w="382" w:type="pct"/>
            <w:shd w:val="clear" w:color="auto" w:fill="FFFFFF" w:themeFill="background1"/>
            <w:vAlign w:val="center"/>
          </w:tcPr>
          <w:p w14:paraId="7D591011" w14:textId="7C32BAE1" w:rsidR="007C6702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11</w:t>
            </w:r>
          </w:p>
        </w:tc>
        <w:tc>
          <w:tcPr>
            <w:tcW w:w="618" w:type="pct"/>
            <w:shd w:val="clear" w:color="auto" w:fill="FFFFFF" w:themeFill="background1"/>
            <w:vAlign w:val="center"/>
          </w:tcPr>
          <w:p w14:paraId="37188914" w14:textId="4FC6F02E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/11/202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4000" w:type="pct"/>
            <w:gridSpan w:val="5"/>
            <w:shd w:val="clear" w:color="auto" w:fill="FFE599" w:themeFill="accent4" w:themeFillTint="66"/>
            <w:vAlign w:val="center"/>
          </w:tcPr>
          <w:p w14:paraId="311E0EC4" w14:textId="32E97432" w:rsidR="007C6702" w:rsidRPr="001A73D2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0193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School Experience </w:t>
            </w:r>
            <w:r w:rsidRPr="005D0AD6">
              <w:rPr>
                <w:rFonts w:eastAsia="Times New Roman" w:cstheme="minorHAnsi"/>
                <w:color w:val="000000"/>
                <w:lang w:eastAsia="en-GB"/>
              </w:rPr>
              <w:t>(Week 1)</w:t>
            </w:r>
          </w:p>
        </w:tc>
      </w:tr>
      <w:tr w:rsidR="007C6702" w:rsidRPr="00790969" w14:paraId="213F74C6" w14:textId="77777777" w:rsidTr="00C108A2">
        <w:trPr>
          <w:trHeight w:val="590"/>
        </w:trPr>
        <w:tc>
          <w:tcPr>
            <w:tcW w:w="382" w:type="pct"/>
            <w:vAlign w:val="center"/>
          </w:tcPr>
          <w:p w14:paraId="59A8AE06" w14:textId="096196E0" w:rsidR="007C6702" w:rsidRPr="3221A35C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D912FC8" w14:textId="5AFA205B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18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/11/202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3F7DFBA2" w14:textId="0884C734" w:rsidR="007C6702" w:rsidRPr="00790969" w:rsidRDefault="007C6702" w:rsidP="007C670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                                                        </w:t>
            </w:r>
          </w:p>
        </w:tc>
        <w:tc>
          <w:tcPr>
            <w:tcW w:w="1403" w:type="pct"/>
            <w:gridSpan w:val="3"/>
            <w:shd w:val="clear" w:color="auto" w:fill="F7CAAC" w:themeFill="accent2" w:themeFillTint="66"/>
            <w:vAlign w:val="center"/>
          </w:tcPr>
          <w:p w14:paraId="5E263B35" w14:textId="77777777" w:rsidR="005D0AD6" w:rsidRDefault="001A73D2" w:rsidP="007C6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Lead School Day</w:t>
            </w:r>
            <w:r w:rsidRPr="00EB13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C03C93D" w14:textId="6773BCFE" w:rsidR="007C6702" w:rsidRPr="00790969" w:rsidRDefault="00351E83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Digital Learning</w:t>
            </w:r>
          </w:p>
        </w:tc>
        <w:tc>
          <w:tcPr>
            <w:tcW w:w="2192" w:type="pct"/>
            <w:shd w:val="clear" w:color="auto" w:fill="C5E0B3" w:themeFill="accent6" w:themeFillTint="66"/>
            <w:vAlign w:val="center"/>
          </w:tcPr>
          <w:p w14:paraId="75E304E3" w14:textId="7757BD3D" w:rsidR="007C6702" w:rsidRPr="00790969" w:rsidRDefault="007C6702" w:rsidP="007C670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7C6702" w:rsidRPr="00790969" w14:paraId="02D17F8D" w14:textId="77777777" w:rsidTr="00C108A2">
        <w:trPr>
          <w:trHeight w:val="20"/>
        </w:trPr>
        <w:tc>
          <w:tcPr>
            <w:tcW w:w="382" w:type="pct"/>
            <w:vAlign w:val="center"/>
          </w:tcPr>
          <w:p w14:paraId="38DA9658" w14:textId="06A52E7A" w:rsidR="007C6702" w:rsidRPr="3221A35C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13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A6F9098" w14:textId="24917545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/11/202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54370900" w14:textId="77777777" w:rsidR="007C6702" w:rsidRPr="00501937" w:rsidRDefault="007C6702" w:rsidP="007C67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0193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                                                     </w:t>
            </w:r>
          </w:p>
        </w:tc>
        <w:tc>
          <w:tcPr>
            <w:tcW w:w="1403" w:type="pct"/>
            <w:gridSpan w:val="3"/>
            <w:shd w:val="clear" w:color="auto" w:fill="F7CAAC" w:themeFill="accent2" w:themeFillTint="66"/>
            <w:vAlign w:val="center"/>
          </w:tcPr>
          <w:p w14:paraId="331F9336" w14:textId="77777777" w:rsidR="005D0AD6" w:rsidRDefault="001A73D2" w:rsidP="007C6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Lead School Day</w:t>
            </w:r>
            <w:r w:rsidRPr="00EB13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FAA9F1C" w14:textId="7BBA3F69" w:rsidR="007C6702" w:rsidRPr="00790969" w:rsidRDefault="00F05576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Action Research </w:t>
            </w:r>
            <w:r w:rsidR="00351E83">
              <w:rPr>
                <w:rFonts w:eastAsia="Times New Roman" w:cstheme="minorHAnsi"/>
                <w:color w:val="000000" w:themeColor="text1"/>
                <w:lang w:eastAsia="en-GB"/>
              </w:rPr>
              <w:t>&amp; Humanities</w:t>
            </w:r>
          </w:p>
        </w:tc>
        <w:tc>
          <w:tcPr>
            <w:tcW w:w="2192" w:type="pct"/>
            <w:shd w:val="clear" w:color="auto" w:fill="C5E0B3" w:themeFill="accent6" w:themeFillTint="66"/>
            <w:vAlign w:val="center"/>
          </w:tcPr>
          <w:p w14:paraId="6C333051" w14:textId="5E911A4B" w:rsidR="007C6702" w:rsidRPr="00790969" w:rsidRDefault="007C6702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7C6702" w:rsidRPr="00790969" w14:paraId="53B0704C" w14:textId="77777777" w:rsidTr="00C108A2">
        <w:trPr>
          <w:trHeight w:val="626"/>
        </w:trPr>
        <w:tc>
          <w:tcPr>
            <w:tcW w:w="382" w:type="pct"/>
            <w:vAlign w:val="center"/>
          </w:tcPr>
          <w:p w14:paraId="3D8056F4" w14:textId="209A8B3D" w:rsidR="007C6702" w:rsidRPr="3221A35C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14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A16FBE5" w14:textId="6F467262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/12/202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21A44213" w14:textId="5719250C" w:rsidR="007C6702" w:rsidRDefault="007C6702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03" w:type="pct"/>
            <w:gridSpan w:val="3"/>
            <w:shd w:val="clear" w:color="auto" w:fill="F7CAAC" w:themeFill="accent2" w:themeFillTint="66"/>
            <w:vAlign w:val="center"/>
          </w:tcPr>
          <w:p w14:paraId="09963804" w14:textId="77777777" w:rsidR="005D0AD6" w:rsidRDefault="001A73D2" w:rsidP="007C6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Lead School Day</w:t>
            </w:r>
            <w:r w:rsidRPr="00EB13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D39EB46" w14:textId="4C238445" w:rsidR="007C6702" w:rsidRPr="00790969" w:rsidRDefault="00351E83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LLC</w:t>
            </w:r>
          </w:p>
        </w:tc>
        <w:tc>
          <w:tcPr>
            <w:tcW w:w="2192" w:type="pct"/>
            <w:shd w:val="clear" w:color="auto" w:fill="C5E0B3" w:themeFill="accent6" w:themeFillTint="66"/>
            <w:vAlign w:val="center"/>
          </w:tcPr>
          <w:p w14:paraId="1ECA5876" w14:textId="1385C096" w:rsidR="007C6702" w:rsidRPr="00790969" w:rsidRDefault="007C6702" w:rsidP="007C67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7C6702" w:rsidRPr="00790969" w14:paraId="76D2CC0F" w14:textId="77777777" w:rsidTr="00C108A2">
        <w:trPr>
          <w:trHeight w:val="20"/>
        </w:trPr>
        <w:tc>
          <w:tcPr>
            <w:tcW w:w="382" w:type="pct"/>
            <w:vAlign w:val="center"/>
          </w:tcPr>
          <w:p w14:paraId="022D8999" w14:textId="4C748E47" w:rsidR="007C6702" w:rsidRPr="3221A35C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15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2D0EDC0" w14:textId="0B03C908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09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/12/202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405" w:type="pct"/>
            <w:shd w:val="clear" w:color="auto" w:fill="C5E0B3" w:themeFill="accent6" w:themeFillTint="66"/>
            <w:vAlign w:val="center"/>
          </w:tcPr>
          <w:p w14:paraId="143DA5EF" w14:textId="77777777" w:rsidR="007C6702" w:rsidRPr="00790969" w:rsidRDefault="007C6702" w:rsidP="007C670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03" w:type="pct"/>
            <w:gridSpan w:val="3"/>
            <w:shd w:val="clear" w:color="auto" w:fill="F7CAAC" w:themeFill="accent2" w:themeFillTint="66"/>
            <w:vAlign w:val="center"/>
          </w:tcPr>
          <w:p w14:paraId="215A3052" w14:textId="77777777" w:rsidR="005D0AD6" w:rsidRDefault="001A73D2" w:rsidP="007C6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Lead School Day</w:t>
            </w:r>
            <w:r w:rsidRPr="00EB13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EB3347A" w14:textId="62EFB75C" w:rsidR="007C6702" w:rsidRDefault="00351E83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Maths </w:t>
            </w:r>
          </w:p>
          <w:p w14:paraId="1C138ABB" w14:textId="64B03CCC" w:rsidR="00351E83" w:rsidRPr="00790969" w:rsidRDefault="00351E83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Science &amp; Technology</w:t>
            </w:r>
          </w:p>
        </w:tc>
        <w:tc>
          <w:tcPr>
            <w:tcW w:w="2192" w:type="pct"/>
            <w:shd w:val="clear" w:color="auto" w:fill="C5E0B3" w:themeFill="accent6" w:themeFillTint="66"/>
            <w:vAlign w:val="center"/>
          </w:tcPr>
          <w:p w14:paraId="34BDF7A9" w14:textId="3E565536" w:rsidR="007C6702" w:rsidRPr="00790969" w:rsidRDefault="007C6702" w:rsidP="007C670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7C6702" w:rsidRPr="00790969" w14:paraId="4F1E9846" w14:textId="77777777" w:rsidTr="00C108A2">
        <w:trPr>
          <w:trHeight w:val="20"/>
        </w:trPr>
        <w:tc>
          <w:tcPr>
            <w:tcW w:w="382" w:type="pct"/>
            <w:vAlign w:val="center"/>
          </w:tcPr>
          <w:p w14:paraId="497BF9C4" w14:textId="635600D1" w:rsidR="007C6702" w:rsidRPr="3221A35C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FEB4819" w14:textId="2A83088C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16</w:t>
            </w:r>
            <w:r w:rsidRPr="50F654E3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/12/202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4000" w:type="pct"/>
            <w:gridSpan w:val="5"/>
            <w:shd w:val="clear" w:color="auto" w:fill="C5E0B3" w:themeFill="accent6" w:themeFillTint="66"/>
            <w:vAlign w:val="center"/>
          </w:tcPr>
          <w:p w14:paraId="79AD03B8" w14:textId="77777777" w:rsidR="007C6702" w:rsidRDefault="007C6702" w:rsidP="007C670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14:paraId="5039A93E" w14:textId="4C9C4E75" w:rsidR="007C6702" w:rsidRPr="009C2A87" w:rsidRDefault="007C6702" w:rsidP="007C670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7C6702" w:rsidRPr="00790969" w14:paraId="733191B1" w14:textId="77777777" w:rsidTr="00C108A2">
        <w:trPr>
          <w:trHeight w:val="449"/>
        </w:trPr>
        <w:tc>
          <w:tcPr>
            <w:tcW w:w="382" w:type="pct"/>
            <w:shd w:val="clear" w:color="auto" w:fill="D9D9D9" w:themeFill="background1" w:themeFillShade="D9"/>
            <w:vAlign w:val="center"/>
          </w:tcPr>
          <w:p w14:paraId="585043C1" w14:textId="53EC0AB3" w:rsidR="007C6702" w:rsidRPr="50F654E3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17</w:t>
            </w:r>
          </w:p>
        </w:tc>
        <w:tc>
          <w:tcPr>
            <w:tcW w:w="618" w:type="pct"/>
            <w:shd w:val="clear" w:color="auto" w:fill="D9D9D9" w:themeFill="background1" w:themeFillShade="D9"/>
            <w:vAlign w:val="center"/>
          </w:tcPr>
          <w:p w14:paraId="308490BC" w14:textId="5E0D9AAD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23</w:t>
            </w:r>
            <w:r w:rsidRPr="50F654E3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/12/202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4000" w:type="pct"/>
            <w:gridSpan w:val="5"/>
            <w:vMerge w:val="restart"/>
            <w:shd w:val="clear" w:color="auto" w:fill="D9D9D9" w:themeFill="background1" w:themeFillShade="D9"/>
            <w:vAlign w:val="center"/>
            <w:hideMark/>
          </w:tcPr>
          <w:p w14:paraId="68B141AE" w14:textId="4BE18538" w:rsidR="007C6702" w:rsidRPr="007C6702" w:rsidRDefault="007C6702" w:rsidP="007C6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7C670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Christmas</w:t>
            </w:r>
          </w:p>
        </w:tc>
      </w:tr>
      <w:tr w:rsidR="007C6702" w:rsidRPr="00790969" w14:paraId="7F1E0A88" w14:textId="77777777" w:rsidTr="00C108A2">
        <w:trPr>
          <w:trHeight w:val="467"/>
        </w:trPr>
        <w:tc>
          <w:tcPr>
            <w:tcW w:w="382" w:type="pct"/>
            <w:shd w:val="clear" w:color="auto" w:fill="D9D9D9" w:themeFill="background1" w:themeFillShade="D9"/>
            <w:vAlign w:val="center"/>
          </w:tcPr>
          <w:p w14:paraId="42AFE775" w14:textId="7D64A352" w:rsidR="007C6702" w:rsidRPr="50F654E3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18</w:t>
            </w:r>
          </w:p>
        </w:tc>
        <w:tc>
          <w:tcPr>
            <w:tcW w:w="618" w:type="pct"/>
            <w:shd w:val="clear" w:color="auto" w:fill="D9D9D9" w:themeFill="background1" w:themeFillShade="D9"/>
            <w:vAlign w:val="center"/>
          </w:tcPr>
          <w:p w14:paraId="4FAF1934" w14:textId="2B40C3BB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30</w:t>
            </w:r>
            <w:r w:rsidRPr="50F654E3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12</w:t>
            </w:r>
            <w:r w:rsidRPr="50F654E3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4000" w:type="pct"/>
            <w:gridSpan w:val="5"/>
            <w:vMerge/>
            <w:shd w:val="clear" w:color="auto" w:fill="D9D9D9" w:themeFill="background1" w:themeFillShade="D9"/>
            <w:vAlign w:val="center"/>
            <w:hideMark/>
          </w:tcPr>
          <w:p w14:paraId="0B66BAEF" w14:textId="77777777" w:rsidR="007C6702" w:rsidRPr="00790969" w:rsidRDefault="007C6702" w:rsidP="007C6702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7C6702" w:rsidRPr="00790969" w14:paraId="4ADC8324" w14:textId="77777777" w:rsidTr="00C108A2">
        <w:trPr>
          <w:trHeight w:val="505"/>
        </w:trPr>
        <w:tc>
          <w:tcPr>
            <w:tcW w:w="382" w:type="pct"/>
            <w:vAlign w:val="center"/>
          </w:tcPr>
          <w:p w14:paraId="0C09071E" w14:textId="3048ADA7" w:rsidR="007C6702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19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E870DF3" w14:textId="37B81DCD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06/01/2025</w:t>
            </w:r>
          </w:p>
        </w:tc>
        <w:tc>
          <w:tcPr>
            <w:tcW w:w="4000" w:type="pct"/>
            <w:gridSpan w:val="5"/>
            <w:shd w:val="clear" w:color="auto" w:fill="FFE599" w:themeFill="accent4" w:themeFillTint="66"/>
            <w:vAlign w:val="center"/>
          </w:tcPr>
          <w:p w14:paraId="5E2EF792" w14:textId="2BCAE466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E488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Stage 5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School Experience (Week 2)</w:t>
            </w:r>
          </w:p>
        </w:tc>
      </w:tr>
      <w:tr w:rsidR="007C6702" w:rsidRPr="00790969" w14:paraId="60AB749D" w14:textId="77777777" w:rsidTr="00C108A2">
        <w:trPr>
          <w:trHeight w:val="569"/>
        </w:trPr>
        <w:tc>
          <w:tcPr>
            <w:tcW w:w="382" w:type="pct"/>
            <w:vAlign w:val="center"/>
          </w:tcPr>
          <w:p w14:paraId="52B4ACCE" w14:textId="3916F6FB" w:rsidR="007C6702" w:rsidRPr="3221A35C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89FD386" w14:textId="3FF79080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13/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01/202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4000" w:type="pct"/>
            <w:gridSpan w:val="5"/>
            <w:shd w:val="clear" w:color="auto" w:fill="FFE599" w:themeFill="accent4" w:themeFillTint="66"/>
            <w:vAlign w:val="center"/>
          </w:tcPr>
          <w:p w14:paraId="4B92FAC7" w14:textId="338D5CE9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E488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Stage 5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School Experience (Week 3)</w:t>
            </w:r>
          </w:p>
        </w:tc>
      </w:tr>
      <w:tr w:rsidR="007C6702" w:rsidRPr="00790969" w14:paraId="1F3B7884" w14:textId="77777777" w:rsidTr="00C108A2">
        <w:trPr>
          <w:trHeight w:val="20"/>
        </w:trPr>
        <w:tc>
          <w:tcPr>
            <w:tcW w:w="382" w:type="pct"/>
            <w:vAlign w:val="center"/>
          </w:tcPr>
          <w:p w14:paraId="2200F68D" w14:textId="47D239F5" w:rsidR="007C6702" w:rsidRPr="3221A35C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21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CA5A073" w14:textId="245DC1A2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/01/202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596" w:type="pct"/>
            <w:gridSpan w:val="3"/>
            <w:shd w:val="clear" w:color="auto" w:fill="FFE599" w:themeFill="accent4" w:themeFillTint="66"/>
            <w:vAlign w:val="center"/>
          </w:tcPr>
          <w:p w14:paraId="03DF5998" w14:textId="7C6E46E2" w:rsidR="007C6702" w:rsidRDefault="007C6702" w:rsidP="007C6702">
            <w:pPr>
              <w:spacing w:after="0" w:line="240" w:lineRule="auto"/>
              <w:rPr>
                <w:rFonts w:eastAsia="Times New Roman" w:cstheme="minorHAnsi"/>
                <w:color w:val="FF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  </w:t>
            </w:r>
            <w:r w:rsidRPr="00EE488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Stage 6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</w:p>
        </w:tc>
        <w:tc>
          <w:tcPr>
            <w:tcW w:w="1212" w:type="pct"/>
            <w:shd w:val="clear" w:color="auto" w:fill="0070C0"/>
            <w:vAlign w:val="center"/>
          </w:tcPr>
          <w:p w14:paraId="5BF8B521" w14:textId="05923426" w:rsidR="001A73D2" w:rsidRDefault="007C6702" w:rsidP="00D523CB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1A73D2">
              <w:rPr>
                <w:color w:val="FFFFFF" w:themeColor="background1"/>
              </w:rPr>
              <w:t>Tuesday</w:t>
            </w:r>
          </w:p>
          <w:p w14:paraId="795421CA" w14:textId="46879F57" w:rsidR="007C6702" w:rsidRPr="001A73D2" w:rsidRDefault="007C6702" w:rsidP="00D523CB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1A73D2">
              <w:rPr>
                <w:color w:val="FFFFFF" w:themeColor="background1"/>
              </w:rPr>
              <w:t>Call back day to university</w:t>
            </w:r>
          </w:p>
        </w:tc>
        <w:tc>
          <w:tcPr>
            <w:tcW w:w="2192" w:type="pct"/>
            <w:shd w:val="clear" w:color="auto" w:fill="FFE599" w:themeFill="accent4" w:themeFillTint="66"/>
            <w:vAlign w:val="center"/>
          </w:tcPr>
          <w:p w14:paraId="69092774" w14:textId="21A697D3" w:rsidR="007C6702" w:rsidRPr="006D6239" w:rsidRDefault="007C6702" w:rsidP="007C6702">
            <w:pPr>
              <w:spacing w:after="0" w:line="240" w:lineRule="auto"/>
              <w:rPr>
                <w:rFonts w:eastAsia="Times New Roman" w:cstheme="minorHAnsi"/>
                <w:color w:val="FF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  School Experience (Week 4)         </w:t>
            </w:r>
            <w:r w:rsidRPr="00D523CB">
              <w:rPr>
                <w:rFonts w:eastAsia="Times New Roman" w:cstheme="minorHAnsi"/>
                <w:b/>
                <w:bCs/>
                <w:color w:val="C00000"/>
                <w:lang w:eastAsia="en-GB"/>
              </w:rPr>
              <w:t xml:space="preserve"> PAF1</w:t>
            </w:r>
          </w:p>
        </w:tc>
      </w:tr>
      <w:tr w:rsidR="007C6702" w:rsidRPr="00790969" w14:paraId="036CA5F4" w14:textId="77777777" w:rsidTr="00C108A2">
        <w:trPr>
          <w:trHeight w:val="618"/>
        </w:trPr>
        <w:tc>
          <w:tcPr>
            <w:tcW w:w="382" w:type="pct"/>
            <w:vAlign w:val="center"/>
          </w:tcPr>
          <w:p w14:paraId="70FAAFA9" w14:textId="7980E0CE" w:rsidR="007C6702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78B1E98" w14:textId="3DFC26CB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27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/01/202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4000" w:type="pct"/>
            <w:gridSpan w:val="5"/>
            <w:shd w:val="clear" w:color="auto" w:fill="FFE599" w:themeFill="accent4" w:themeFillTint="66"/>
            <w:vAlign w:val="center"/>
          </w:tcPr>
          <w:p w14:paraId="5D065A27" w14:textId="1D9A7102" w:rsidR="007C6702" w:rsidRPr="00790969" w:rsidRDefault="007C6702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E488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Stage 6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School Experience (Week 5)</w:t>
            </w:r>
          </w:p>
        </w:tc>
      </w:tr>
      <w:tr w:rsidR="007C6702" w:rsidRPr="00790969" w14:paraId="01AAAAE8" w14:textId="77777777" w:rsidTr="00C108A2">
        <w:trPr>
          <w:trHeight w:val="622"/>
        </w:trPr>
        <w:tc>
          <w:tcPr>
            <w:tcW w:w="382" w:type="pct"/>
            <w:vAlign w:val="center"/>
          </w:tcPr>
          <w:p w14:paraId="7CD941D5" w14:textId="296BAB96" w:rsidR="007C6702" w:rsidRPr="3221A35C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23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A273AF5" w14:textId="121B9EF0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/02/202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4000" w:type="pct"/>
            <w:gridSpan w:val="5"/>
            <w:shd w:val="clear" w:color="auto" w:fill="FFE599" w:themeFill="accent4" w:themeFillTint="66"/>
            <w:vAlign w:val="center"/>
            <w:hideMark/>
          </w:tcPr>
          <w:p w14:paraId="4E0DC77B" w14:textId="0A643D1C" w:rsidR="007C6702" w:rsidRPr="001448C0" w:rsidRDefault="007C6702" w:rsidP="007C6702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                      </w:t>
            </w:r>
            <w:r w:rsidRPr="00EE488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Stage 7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School Experience (Week 6)            </w:t>
            </w:r>
            <w:r w:rsidRPr="00D523CB">
              <w:rPr>
                <w:rFonts w:eastAsia="Times New Roman" w:cstheme="minorHAnsi"/>
                <w:b/>
                <w:bCs/>
                <w:color w:val="C00000"/>
                <w:lang w:eastAsia="en-GB"/>
              </w:rPr>
              <w:t>PAF2</w:t>
            </w:r>
          </w:p>
        </w:tc>
      </w:tr>
      <w:tr w:rsidR="007C6702" w:rsidRPr="00790969" w14:paraId="77C4711F" w14:textId="77777777" w:rsidTr="00C108A2">
        <w:trPr>
          <w:trHeight w:val="622"/>
        </w:trPr>
        <w:tc>
          <w:tcPr>
            <w:tcW w:w="382" w:type="pct"/>
            <w:vAlign w:val="center"/>
          </w:tcPr>
          <w:p w14:paraId="3A7D2D49" w14:textId="4C68FE79" w:rsidR="007C6702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24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F3F1605" w14:textId="79F8A395" w:rsidR="007C6702" w:rsidRPr="3221A35C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10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/02/202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596" w:type="pct"/>
            <w:gridSpan w:val="3"/>
            <w:shd w:val="clear" w:color="auto" w:fill="FFE599" w:themeFill="accent4" w:themeFillTint="66"/>
            <w:vAlign w:val="center"/>
          </w:tcPr>
          <w:p w14:paraId="3E807BAB" w14:textId="114FCC48" w:rsidR="007C6702" w:rsidRPr="00EE488E" w:rsidRDefault="007C6702" w:rsidP="007C67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EE488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Stage 7</w:t>
            </w:r>
          </w:p>
        </w:tc>
        <w:tc>
          <w:tcPr>
            <w:tcW w:w="1212" w:type="pct"/>
            <w:shd w:val="clear" w:color="auto" w:fill="F7CAAC" w:themeFill="accent2" w:themeFillTint="66"/>
            <w:vAlign w:val="center"/>
          </w:tcPr>
          <w:p w14:paraId="1CDC894C" w14:textId="1218003C" w:rsidR="007C6702" w:rsidRDefault="00D523CB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Lead School Day</w:t>
            </w:r>
            <w:r w:rsidR="007C6702" w:rsidRPr="001448C0">
              <w:rPr>
                <w:rFonts w:eastAsia="Times New Roman" w:cstheme="minorHAnsi"/>
                <w:color w:val="000000"/>
                <w:lang w:eastAsia="en-GB"/>
              </w:rPr>
              <w:t xml:space="preserve">  </w:t>
            </w:r>
            <w:r w:rsidR="00351E83">
              <w:rPr>
                <w:rFonts w:eastAsia="Times New Roman" w:cstheme="minorHAnsi"/>
                <w:color w:val="000000"/>
                <w:lang w:eastAsia="en-GB"/>
              </w:rPr>
              <w:t>Employability, Fieldwork &amp;</w:t>
            </w:r>
          </w:p>
          <w:p w14:paraId="38750CB2" w14:textId="0D265013" w:rsidR="00351E83" w:rsidRDefault="00351E83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Expressive Arts</w:t>
            </w:r>
          </w:p>
        </w:tc>
        <w:tc>
          <w:tcPr>
            <w:tcW w:w="2192" w:type="pct"/>
            <w:shd w:val="clear" w:color="auto" w:fill="FFE599" w:themeFill="accent4" w:themeFillTint="66"/>
            <w:vAlign w:val="center"/>
          </w:tcPr>
          <w:p w14:paraId="7FCD084D" w14:textId="3F1B6241" w:rsidR="007C6702" w:rsidRDefault="007C6702" w:rsidP="007C670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 School Experience (Week 7)</w:t>
            </w:r>
          </w:p>
        </w:tc>
      </w:tr>
      <w:tr w:rsidR="007C6702" w:rsidRPr="00790969" w14:paraId="792A408B" w14:textId="77777777" w:rsidTr="00C108A2">
        <w:trPr>
          <w:trHeight w:val="20"/>
        </w:trPr>
        <w:tc>
          <w:tcPr>
            <w:tcW w:w="382" w:type="pct"/>
            <w:vAlign w:val="center"/>
          </w:tcPr>
          <w:p w14:paraId="0EA87C29" w14:textId="14F14646" w:rsidR="007C6702" w:rsidRPr="3221A35C" w:rsidRDefault="007C6702" w:rsidP="001A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25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8775CFA" w14:textId="3C8F8A7D" w:rsidR="007C6702" w:rsidRPr="00790969" w:rsidRDefault="007C6702" w:rsidP="001A73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17</w:t>
            </w:r>
            <w:r w:rsidRPr="50F654E3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/02/202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4000" w:type="pct"/>
            <w:gridSpan w:val="5"/>
            <w:shd w:val="clear" w:color="auto" w:fill="FFE599" w:themeFill="accent4" w:themeFillTint="66"/>
            <w:vAlign w:val="center"/>
            <w:hideMark/>
          </w:tcPr>
          <w:p w14:paraId="3BCD1092" w14:textId="6101AFF1" w:rsidR="007C6702" w:rsidRPr="00C108A2" w:rsidRDefault="007C6702" w:rsidP="00C108A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                     S</w:t>
            </w:r>
            <w:r w:rsidRPr="00B465CD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tage 7/8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School Experience (Week </w:t>
            </w:r>
            <w:r w:rsidRPr="00B411F8">
              <w:rPr>
                <w:rFonts w:eastAsia="Times New Roman" w:cstheme="minorHAnsi"/>
                <w:lang w:eastAsia="en-GB"/>
              </w:rPr>
              <w:t xml:space="preserve">8)          </w:t>
            </w:r>
            <w:r w:rsidRPr="00B411F8">
              <w:rPr>
                <w:rFonts w:eastAsia="Times New Roman" w:cstheme="minorHAnsi"/>
                <w:color w:val="FF0000"/>
                <w:lang w:eastAsia="en-GB"/>
              </w:rPr>
              <w:t xml:space="preserve"> </w:t>
            </w:r>
            <w:r w:rsidRPr="00D523CB">
              <w:rPr>
                <w:rFonts w:eastAsia="Times New Roman" w:cstheme="minorHAnsi"/>
                <w:b/>
                <w:bCs/>
                <w:color w:val="C00000"/>
                <w:lang w:eastAsia="en-GB"/>
              </w:rPr>
              <w:t xml:space="preserve"> PAF3</w:t>
            </w:r>
            <w:r w:rsidRPr="00B411F8">
              <w:rPr>
                <w:rFonts w:eastAsia="Times New Roman" w:cstheme="minorHAnsi"/>
                <w:color w:val="FF0000"/>
                <w:lang w:eastAsia="en-GB"/>
              </w:rPr>
              <w:t xml:space="preserve">  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           </w:t>
            </w:r>
          </w:p>
          <w:p w14:paraId="0636A37A" w14:textId="733060CB" w:rsidR="007C6702" w:rsidRPr="00790969" w:rsidRDefault="007C6702" w:rsidP="007C67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7C6702" w:rsidRPr="00790969" w14:paraId="370886BA" w14:textId="77777777" w:rsidTr="00C108A2">
        <w:trPr>
          <w:trHeight w:val="535"/>
        </w:trPr>
        <w:tc>
          <w:tcPr>
            <w:tcW w:w="382" w:type="pct"/>
            <w:shd w:val="clear" w:color="auto" w:fill="D9D9D9" w:themeFill="background1" w:themeFillShade="D9"/>
            <w:vAlign w:val="center"/>
          </w:tcPr>
          <w:p w14:paraId="26578801" w14:textId="2FABFE06" w:rsidR="007C6702" w:rsidRDefault="007C6702" w:rsidP="005D0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lastRenderedPageBreak/>
              <w:t>26</w:t>
            </w:r>
          </w:p>
        </w:tc>
        <w:tc>
          <w:tcPr>
            <w:tcW w:w="618" w:type="pct"/>
            <w:shd w:val="clear" w:color="auto" w:fill="D9D9D9" w:themeFill="background1" w:themeFillShade="D9"/>
            <w:vAlign w:val="center"/>
          </w:tcPr>
          <w:p w14:paraId="64FB060C" w14:textId="68290672" w:rsidR="007C6702" w:rsidRPr="00790969" w:rsidRDefault="007C6702" w:rsidP="005D0AD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24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/02/202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4000" w:type="pct"/>
            <w:gridSpan w:val="5"/>
            <w:shd w:val="clear" w:color="auto" w:fill="D9D9D9" w:themeFill="background1" w:themeFillShade="D9"/>
            <w:vAlign w:val="center"/>
          </w:tcPr>
          <w:p w14:paraId="0D23F206" w14:textId="10173C21" w:rsidR="007C6702" w:rsidRPr="004C69C3" w:rsidRDefault="007C6702" w:rsidP="004C69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F6227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Reading Week</w:t>
            </w:r>
          </w:p>
        </w:tc>
      </w:tr>
      <w:tr w:rsidR="00D523CB" w:rsidRPr="00790969" w14:paraId="7AE3E631" w14:textId="77777777" w:rsidTr="00C108A2">
        <w:trPr>
          <w:trHeight w:val="712"/>
        </w:trPr>
        <w:tc>
          <w:tcPr>
            <w:tcW w:w="382" w:type="pct"/>
            <w:vAlign w:val="center"/>
          </w:tcPr>
          <w:p w14:paraId="0DECB035" w14:textId="626D92E3" w:rsidR="00D523CB" w:rsidRPr="3221A35C" w:rsidRDefault="00D523CB" w:rsidP="005D0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D257066" w14:textId="6FAD9BBB" w:rsidR="00D523CB" w:rsidRPr="00790969" w:rsidRDefault="00D523CB" w:rsidP="005D0AD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03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/03/202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591" w:type="pct"/>
            <w:gridSpan w:val="2"/>
            <w:shd w:val="clear" w:color="auto" w:fill="FFE599" w:themeFill="accent4" w:themeFillTint="66"/>
            <w:vAlign w:val="center"/>
          </w:tcPr>
          <w:p w14:paraId="282BBA47" w14:textId="2FC7A15E" w:rsidR="00D523CB" w:rsidRDefault="00D523CB" w:rsidP="00D523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CD16A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Stage 8</w:t>
            </w:r>
          </w:p>
        </w:tc>
        <w:tc>
          <w:tcPr>
            <w:tcW w:w="1217" w:type="pct"/>
            <w:gridSpan w:val="2"/>
            <w:shd w:val="clear" w:color="auto" w:fill="0070C0"/>
            <w:vAlign w:val="center"/>
          </w:tcPr>
          <w:p w14:paraId="4C17B73C" w14:textId="77777777" w:rsidR="00D523CB" w:rsidRDefault="00D523CB" w:rsidP="00D523CB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1A73D2">
              <w:rPr>
                <w:color w:val="FFFFFF" w:themeColor="background1"/>
              </w:rPr>
              <w:t>Tuesday</w:t>
            </w:r>
          </w:p>
          <w:p w14:paraId="42B3AADE" w14:textId="77777777" w:rsidR="00D523CB" w:rsidRDefault="00D523CB" w:rsidP="00D523CB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1A73D2">
              <w:rPr>
                <w:color w:val="FFFFFF" w:themeColor="background1"/>
              </w:rPr>
              <w:t>Call back day to university</w:t>
            </w:r>
          </w:p>
          <w:p w14:paraId="73B442D6" w14:textId="475C7850" w:rsidR="00D84DCA" w:rsidRPr="00501937" w:rsidRDefault="00D84DCA" w:rsidP="00D523C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D84DCA">
              <w:rPr>
                <w:color w:val="FFFFFF" w:themeColor="background1"/>
              </w:rPr>
              <w:t>Mock interviews</w:t>
            </w:r>
          </w:p>
        </w:tc>
        <w:tc>
          <w:tcPr>
            <w:tcW w:w="2192" w:type="pct"/>
            <w:shd w:val="clear" w:color="auto" w:fill="FFE599" w:themeFill="accent4" w:themeFillTint="66"/>
            <w:vAlign w:val="center"/>
          </w:tcPr>
          <w:p w14:paraId="0055E94D" w14:textId="099FD43A" w:rsidR="00D523CB" w:rsidRPr="00930C19" w:rsidRDefault="00D523CB" w:rsidP="00D523CB">
            <w:pPr>
              <w:spacing w:after="0" w:line="240" w:lineRule="auto"/>
              <w:rPr>
                <w:rFonts w:eastAsia="Times New Roman" w:cstheme="minorHAnsi"/>
                <w:color w:val="FF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 School Experience (Week 9)</w:t>
            </w:r>
          </w:p>
        </w:tc>
      </w:tr>
      <w:tr w:rsidR="00D523CB" w:rsidRPr="00790969" w14:paraId="370045CC" w14:textId="77777777" w:rsidTr="00C108A2">
        <w:trPr>
          <w:trHeight w:val="666"/>
        </w:trPr>
        <w:tc>
          <w:tcPr>
            <w:tcW w:w="382" w:type="pct"/>
            <w:vAlign w:val="center"/>
          </w:tcPr>
          <w:p w14:paraId="7CCCB25D" w14:textId="0B7A4349" w:rsidR="00D523CB" w:rsidRDefault="00D523CB" w:rsidP="005D0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28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402E0FD" w14:textId="303CBA6D" w:rsidR="00D523CB" w:rsidRPr="00790969" w:rsidRDefault="00D523CB" w:rsidP="005D0AD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/03/202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4000" w:type="pct"/>
            <w:gridSpan w:val="5"/>
            <w:shd w:val="clear" w:color="auto" w:fill="FFE599" w:themeFill="accent4" w:themeFillTint="66"/>
            <w:vAlign w:val="center"/>
          </w:tcPr>
          <w:p w14:paraId="7495EF0A" w14:textId="05601AAB" w:rsidR="00D523CB" w:rsidRPr="00D523CB" w:rsidRDefault="00D523CB" w:rsidP="00D523CB">
            <w:pPr>
              <w:spacing w:after="0" w:line="240" w:lineRule="auto"/>
              <w:rPr>
                <w:rFonts w:eastAsia="Times New Roman" w:cstheme="minorHAnsi"/>
                <w:color w:val="FF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                                                 </w:t>
            </w:r>
            <w:r w:rsidRPr="00D5786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Stage 8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 School Experience (Week 10)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              </w:t>
            </w:r>
            <w:r w:rsidRPr="00D523CB">
              <w:rPr>
                <w:rFonts w:eastAsia="Times New Roman" w:cstheme="minorHAnsi"/>
                <w:b/>
                <w:bCs/>
                <w:color w:val="C00000"/>
                <w:lang w:eastAsia="en-GB"/>
              </w:rPr>
              <w:t>SER</w:t>
            </w:r>
          </w:p>
        </w:tc>
      </w:tr>
      <w:tr w:rsidR="00D523CB" w:rsidRPr="00790969" w14:paraId="28AFF064" w14:textId="77777777" w:rsidTr="00C108A2">
        <w:trPr>
          <w:trHeight w:val="20"/>
        </w:trPr>
        <w:tc>
          <w:tcPr>
            <w:tcW w:w="382" w:type="pct"/>
            <w:vAlign w:val="center"/>
          </w:tcPr>
          <w:p w14:paraId="5CFC17A4" w14:textId="0C1DE45B" w:rsidR="00D523CB" w:rsidRPr="3221A35C" w:rsidRDefault="00D523CB" w:rsidP="005D0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29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173D17B" w14:textId="199D08D2" w:rsidR="00D523CB" w:rsidRDefault="00D523CB" w:rsidP="005D0AD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17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/03/202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  <w:p w14:paraId="208283FE" w14:textId="1B70633A" w:rsidR="00D523CB" w:rsidRPr="00790969" w:rsidRDefault="00D523CB" w:rsidP="005D0AD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000" w:type="pct"/>
            <w:gridSpan w:val="5"/>
            <w:shd w:val="clear" w:color="auto" w:fill="D9E2F3" w:themeFill="accent1" w:themeFillTint="33"/>
            <w:vAlign w:val="center"/>
          </w:tcPr>
          <w:p w14:paraId="4A0E7BCB" w14:textId="11540257" w:rsidR="00D523CB" w:rsidRPr="00B411F8" w:rsidRDefault="00D523CB" w:rsidP="00D523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411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SE Catch up week due to Enhanced support or illness</w:t>
            </w:r>
          </w:p>
        </w:tc>
      </w:tr>
      <w:tr w:rsidR="00D523CB" w:rsidRPr="00790969" w14:paraId="7FA2A72C" w14:textId="77777777" w:rsidTr="00C108A2">
        <w:trPr>
          <w:trHeight w:val="518"/>
        </w:trPr>
        <w:tc>
          <w:tcPr>
            <w:tcW w:w="382" w:type="pct"/>
            <w:vAlign w:val="center"/>
          </w:tcPr>
          <w:p w14:paraId="4DA1647B" w14:textId="0E3C5DDA" w:rsidR="00D523CB" w:rsidRDefault="00D523CB" w:rsidP="005D0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0A5F769" w14:textId="31141A46" w:rsidR="00D523CB" w:rsidRPr="00790969" w:rsidRDefault="00D523CB" w:rsidP="005D0A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  <w:r w:rsidRPr="3221A35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/03/202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4000" w:type="pct"/>
            <w:gridSpan w:val="5"/>
            <w:shd w:val="clear" w:color="auto" w:fill="BF8F00" w:themeFill="accent4" w:themeFillShade="BF"/>
            <w:vAlign w:val="center"/>
          </w:tcPr>
          <w:p w14:paraId="7A112AC4" w14:textId="5F1C4D09" w:rsidR="00D523CB" w:rsidRPr="00D84DCA" w:rsidRDefault="00D523CB" w:rsidP="00D84D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411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Employability Week</w:t>
            </w:r>
          </w:p>
        </w:tc>
      </w:tr>
    </w:tbl>
    <w:p w14:paraId="765DAC57" w14:textId="52708748" w:rsidR="00B411F8" w:rsidRDefault="00B411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278"/>
        <w:gridCol w:w="1075"/>
        <w:gridCol w:w="6620"/>
      </w:tblGrid>
      <w:tr w:rsidR="00F21439" w:rsidRPr="00790969" w14:paraId="06F594DF" w14:textId="77777777" w:rsidTr="00C108A2">
        <w:trPr>
          <w:trHeight w:val="20"/>
        </w:trPr>
        <w:tc>
          <w:tcPr>
            <w:tcW w:w="382" w:type="pct"/>
            <w:vAlign w:val="center"/>
          </w:tcPr>
          <w:p w14:paraId="5A1B7BA5" w14:textId="47059B7C" w:rsidR="00F21439" w:rsidRDefault="00F21439" w:rsidP="005D0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="007C670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B633E0F" w14:textId="1C069A74" w:rsidR="00F21439" w:rsidRPr="3221A35C" w:rsidRDefault="00F21439" w:rsidP="005D0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31/03/</w:t>
            </w:r>
            <w:r w:rsidR="001554A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25</w:t>
            </w:r>
          </w:p>
        </w:tc>
        <w:tc>
          <w:tcPr>
            <w:tcW w:w="4000" w:type="pct"/>
            <w:gridSpan w:val="2"/>
            <w:shd w:val="clear" w:color="auto" w:fill="C5E0B3" w:themeFill="accent6" w:themeFillTint="66"/>
            <w:vAlign w:val="center"/>
          </w:tcPr>
          <w:p w14:paraId="3F82387C" w14:textId="77777777" w:rsidR="00F21439" w:rsidRDefault="00F21439" w:rsidP="00F82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950AC79" w14:textId="3DC2C433" w:rsidR="00F82659" w:rsidRDefault="00F82659" w:rsidP="00F82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0B3D0E" w:rsidRPr="00790969" w14:paraId="1F7E5548" w14:textId="77777777" w:rsidTr="00C108A2">
        <w:trPr>
          <w:trHeight w:val="539"/>
        </w:trPr>
        <w:tc>
          <w:tcPr>
            <w:tcW w:w="382" w:type="pct"/>
            <w:vAlign w:val="center"/>
          </w:tcPr>
          <w:p w14:paraId="542C0AA6" w14:textId="29DAD520" w:rsidR="000B3D0E" w:rsidRPr="3221A35C" w:rsidRDefault="001554AD" w:rsidP="005D0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="007C670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DF44609" w14:textId="7E1A3047" w:rsidR="000B3D0E" w:rsidRPr="00790969" w:rsidRDefault="001554AD" w:rsidP="005D0AD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07/04/2025</w:t>
            </w:r>
          </w:p>
        </w:tc>
        <w:tc>
          <w:tcPr>
            <w:tcW w:w="4000" w:type="pct"/>
            <w:gridSpan w:val="2"/>
            <w:shd w:val="clear" w:color="auto" w:fill="F7CAAC" w:themeFill="accent2" w:themeFillTint="66"/>
            <w:vAlign w:val="center"/>
          </w:tcPr>
          <w:p w14:paraId="3F2F9545" w14:textId="45C9EA82" w:rsidR="00D84DCA" w:rsidRPr="00D84DCA" w:rsidRDefault="00F82659" w:rsidP="00D84D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411F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Alternative Placement (arranged by AT in a setting of their choice)</w:t>
            </w:r>
          </w:p>
        </w:tc>
      </w:tr>
      <w:tr w:rsidR="00F62271" w:rsidRPr="00790969" w14:paraId="1A442E42" w14:textId="77777777" w:rsidTr="00C108A2">
        <w:trPr>
          <w:trHeight w:val="20"/>
        </w:trPr>
        <w:tc>
          <w:tcPr>
            <w:tcW w:w="382" w:type="pct"/>
            <w:shd w:val="clear" w:color="auto" w:fill="BFBFBF" w:themeFill="background1" w:themeFillShade="BF"/>
            <w:vAlign w:val="center"/>
          </w:tcPr>
          <w:p w14:paraId="21672878" w14:textId="61C80690" w:rsidR="00F62271" w:rsidRDefault="00F62271" w:rsidP="005D0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="007C670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14:paraId="4C9A5D22" w14:textId="303C5FE0" w:rsidR="00F62271" w:rsidRPr="00790969" w:rsidRDefault="00F62271" w:rsidP="005D0AD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14/04/2025</w:t>
            </w:r>
          </w:p>
        </w:tc>
        <w:tc>
          <w:tcPr>
            <w:tcW w:w="4000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6593FBE3" w14:textId="3361882E" w:rsidR="00F62271" w:rsidRPr="00790969" w:rsidRDefault="00F62271" w:rsidP="001554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9332667" w14:textId="77777777" w:rsidR="00F62271" w:rsidRPr="00F62271" w:rsidRDefault="00F62271" w:rsidP="0015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F62271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Easter</w:t>
            </w:r>
          </w:p>
          <w:p w14:paraId="58F3C11C" w14:textId="151328B0" w:rsidR="00F62271" w:rsidRPr="00790969" w:rsidRDefault="00F62271" w:rsidP="001554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62271" w:rsidRPr="00790969" w14:paraId="71E34EDA" w14:textId="77777777" w:rsidTr="00C108A2">
        <w:trPr>
          <w:trHeight w:val="20"/>
        </w:trPr>
        <w:tc>
          <w:tcPr>
            <w:tcW w:w="382" w:type="pct"/>
            <w:shd w:val="clear" w:color="auto" w:fill="BFBFBF" w:themeFill="background1" w:themeFillShade="BF"/>
            <w:vAlign w:val="center"/>
          </w:tcPr>
          <w:p w14:paraId="404D8156" w14:textId="00C20611" w:rsidR="00F62271" w:rsidRDefault="00F62271" w:rsidP="005D0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="007C670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4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14:paraId="44AF60B5" w14:textId="6E8FD0AC" w:rsidR="00F62271" w:rsidRPr="00790969" w:rsidRDefault="00F62271" w:rsidP="005D0AD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21/04/2025</w:t>
            </w:r>
          </w:p>
        </w:tc>
        <w:tc>
          <w:tcPr>
            <w:tcW w:w="4000" w:type="pct"/>
            <w:gridSpan w:val="2"/>
            <w:vMerge/>
            <w:shd w:val="clear" w:color="auto" w:fill="BFBFBF" w:themeFill="background1" w:themeFillShade="BF"/>
            <w:vAlign w:val="center"/>
          </w:tcPr>
          <w:p w14:paraId="171DEB94" w14:textId="54860CFC" w:rsidR="00F62271" w:rsidRPr="00790969" w:rsidRDefault="00F62271" w:rsidP="001554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62271" w:rsidRPr="00790969" w14:paraId="780BE438" w14:textId="77777777" w:rsidTr="00C108A2">
        <w:trPr>
          <w:trHeight w:val="64"/>
        </w:trPr>
        <w:tc>
          <w:tcPr>
            <w:tcW w:w="382" w:type="pct"/>
            <w:shd w:val="clear" w:color="auto" w:fill="BFBFBF" w:themeFill="background1" w:themeFillShade="BF"/>
            <w:vAlign w:val="center"/>
          </w:tcPr>
          <w:p w14:paraId="3A8EBDCB" w14:textId="0321F91B" w:rsidR="00F62271" w:rsidRDefault="00F62271" w:rsidP="005D0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="007C670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  <w:tc>
          <w:tcPr>
            <w:tcW w:w="618" w:type="pct"/>
            <w:shd w:val="clear" w:color="auto" w:fill="BFBFBF" w:themeFill="background1" w:themeFillShade="BF"/>
            <w:vAlign w:val="center"/>
          </w:tcPr>
          <w:p w14:paraId="3854E2FA" w14:textId="64AE3499" w:rsidR="00F62271" w:rsidRPr="00790969" w:rsidRDefault="00F62271" w:rsidP="005D0AD6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28/04/2025</w:t>
            </w:r>
          </w:p>
        </w:tc>
        <w:tc>
          <w:tcPr>
            <w:tcW w:w="4000" w:type="pct"/>
            <w:gridSpan w:val="2"/>
            <w:vMerge/>
            <w:shd w:val="clear" w:color="auto" w:fill="BFBFBF" w:themeFill="background1" w:themeFillShade="BF"/>
            <w:vAlign w:val="center"/>
          </w:tcPr>
          <w:p w14:paraId="2B946C4F" w14:textId="06099F9E" w:rsidR="00F62271" w:rsidRPr="00790969" w:rsidRDefault="00F62271" w:rsidP="001554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62271" w:rsidRPr="00790969" w14:paraId="7EDEC3BB" w14:textId="77777777" w:rsidTr="00C108A2">
        <w:trPr>
          <w:trHeight w:val="20"/>
        </w:trPr>
        <w:tc>
          <w:tcPr>
            <w:tcW w:w="382" w:type="pct"/>
            <w:vAlign w:val="center"/>
          </w:tcPr>
          <w:p w14:paraId="416D67ED" w14:textId="3C8047D9" w:rsidR="00F62271" w:rsidRDefault="00F62271" w:rsidP="005D0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="007C670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B3F2A28" w14:textId="750808B1" w:rsidR="00F62271" w:rsidRPr="00790969" w:rsidRDefault="00F62271" w:rsidP="005D0A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05/05/2025</w:t>
            </w:r>
          </w:p>
        </w:tc>
        <w:tc>
          <w:tcPr>
            <w:tcW w:w="520" w:type="pct"/>
            <w:shd w:val="clear" w:color="auto" w:fill="BFBFBF" w:themeFill="background1" w:themeFillShade="BF"/>
            <w:vAlign w:val="center"/>
          </w:tcPr>
          <w:p w14:paraId="446F67C3" w14:textId="77777777" w:rsidR="00F62271" w:rsidRPr="00B11068" w:rsidRDefault="00F62271" w:rsidP="001554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1106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Bank Holiday</w:t>
            </w:r>
          </w:p>
          <w:p w14:paraId="71289C7E" w14:textId="51D89ED9" w:rsidR="00F62271" w:rsidRPr="00790969" w:rsidRDefault="00F62271" w:rsidP="001554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1106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05/05/25</w:t>
            </w:r>
          </w:p>
        </w:tc>
        <w:tc>
          <w:tcPr>
            <w:tcW w:w="3480" w:type="pct"/>
            <w:shd w:val="clear" w:color="auto" w:fill="C5E0B3" w:themeFill="accent6" w:themeFillTint="66"/>
            <w:vAlign w:val="center"/>
          </w:tcPr>
          <w:p w14:paraId="7A46BD00" w14:textId="3351A045" w:rsidR="006F2EE0" w:rsidRPr="00B411F8" w:rsidRDefault="006F2EE0" w:rsidP="006F2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 xml:space="preserve">                                       </w:t>
            </w:r>
          </w:p>
          <w:p w14:paraId="41413D70" w14:textId="403FF862" w:rsidR="00F62271" w:rsidRPr="00790969" w:rsidRDefault="00F62271" w:rsidP="001554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1554AD" w:rsidRPr="00790969" w14:paraId="1CD2D7E5" w14:textId="77777777" w:rsidTr="00C108A2">
        <w:trPr>
          <w:trHeight w:val="635"/>
        </w:trPr>
        <w:tc>
          <w:tcPr>
            <w:tcW w:w="382" w:type="pct"/>
            <w:vAlign w:val="center"/>
          </w:tcPr>
          <w:p w14:paraId="288C9953" w14:textId="63488DB5" w:rsidR="001554AD" w:rsidRDefault="001554AD" w:rsidP="005D0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</w:t>
            </w:r>
            <w:r w:rsidR="007C6702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7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307D92A" w14:textId="1E8815DC" w:rsidR="001554AD" w:rsidRPr="00790969" w:rsidRDefault="001554AD" w:rsidP="005D0A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12/05/2025</w:t>
            </w:r>
          </w:p>
        </w:tc>
        <w:tc>
          <w:tcPr>
            <w:tcW w:w="4000" w:type="pct"/>
            <w:gridSpan w:val="2"/>
            <w:shd w:val="clear" w:color="auto" w:fill="C5E0B3" w:themeFill="accent6" w:themeFillTint="66"/>
            <w:vAlign w:val="center"/>
          </w:tcPr>
          <w:p w14:paraId="1F230065" w14:textId="28D2297C" w:rsidR="006F2EE0" w:rsidRPr="00790969" w:rsidRDefault="00B57CAE" w:rsidP="005D0A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411F8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Completion of PLP/CEP</w:t>
            </w:r>
          </w:p>
        </w:tc>
      </w:tr>
    </w:tbl>
    <w:p w14:paraId="1AFEA91A" w14:textId="77777777" w:rsidR="008109A0" w:rsidRPr="00790969" w:rsidRDefault="008109A0" w:rsidP="008109A0">
      <w:pPr>
        <w:rPr>
          <w:rFonts w:cstheme="minorHAnsi"/>
        </w:rPr>
      </w:pPr>
    </w:p>
    <w:p w14:paraId="217970FB" w14:textId="35A898E1" w:rsidR="00F93EFC" w:rsidRPr="00740DB9" w:rsidRDefault="00F93EFC" w:rsidP="00C108A2">
      <w:pPr>
        <w:shd w:val="clear" w:color="auto" w:fill="FFE599" w:themeFill="accent4" w:themeFillTint="66"/>
        <w:spacing w:after="120"/>
        <w:rPr>
          <w:lang w:val="en"/>
        </w:rPr>
      </w:pPr>
      <w:r w:rsidRPr="00740DB9">
        <w:rPr>
          <w:b/>
          <w:bCs/>
          <w:lang w:val="en"/>
        </w:rPr>
        <w:t>School experience</w:t>
      </w:r>
      <w:r w:rsidRPr="00740DB9">
        <w:rPr>
          <w:lang w:val="en"/>
        </w:rPr>
        <w:t xml:space="preserve"> </w:t>
      </w:r>
      <w:r w:rsidR="00B12064">
        <w:rPr>
          <w:lang w:val="en"/>
        </w:rPr>
        <w:t>=</w:t>
      </w:r>
      <w:r>
        <w:rPr>
          <w:lang w:val="en"/>
        </w:rPr>
        <w:t xml:space="preserve"> </w:t>
      </w:r>
      <w:r w:rsidRPr="00740DB9">
        <w:rPr>
          <w:lang w:val="en"/>
        </w:rPr>
        <w:t xml:space="preserve">1 week observation in November + </w:t>
      </w:r>
      <w:r>
        <w:rPr>
          <w:lang w:val="en"/>
        </w:rPr>
        <w:t>9</w:t>
      </w:r>
      <w:r w:rsidRPr="00740DB9">
        <w:rPr>
          <w:lang w:val="en"/>
        </w:rPr>
        <w:t xml:space="preserve"> weeks teaching block from </w:t>
      </w:r>
      <w:r>
        <w:rPr>
          <w:lang w:val="en"/>
        </w:rPr>
        <w:t>06</w:t>
      </w:r>
      <w:r w:rsidRPr="00740DB9">
        <w:rPr>
          <w:lang w:val="en"/>
        </w:rPr>
        <w:t>/01/25 – 14/03/25</w:t>
      </w:r>
    </w:p>
    <w:p w14:paraId="4AF00F32" w14:textId="62664D87" w:rsidR="00F93EFC" w:rsidRPr="00740DB9" w:rsidRDefault="00F93EFC" w:rsidP="00C108A2">
      <w:pPr>
        <w:shd w:val="clear" w:color="auto" w:fill="FFE599" w:themeFill="accent4" w:themeFillTint="66"/>
        <w:spacing w:after="120"/>
        <w:rPr>
          <w:lang w:val="en"/>
        </w:rPr>
      </w:pPr>
      <w:r w:rsidRPr="00740DB9">
        <w:rPr>
          <w:b/>
          <w:bCs/>
          <w:lang w:val="en"/>
        </w:rPr>
        <w:t>Call back days to university</w:t>
      </w:r>
      <w:r w:rsidRPr="00740DB9">
        <w:rPr>
          <w:lang w:val="en"/>
        </w:rPr>
        <w:t xml:space="preserve"> </w:t>
      </w:r>
      <w:r w:rsidR="008F1836">
        <w:rPr>
          <w:lang w:val="en"/>
        </w:rPr>
        <w:t>=</w:t>
      </w:r>
      <w:r w:rsidRPr="00740DB9">
        <w:rPr>
          <w:lang w:val="en"/>
        </w:rPr>
        <w:t xml:space="preserve"> </w:t>
      </w:r>
      <w:r>
        <w:rPr>
          <w:lang w:val="en"/>
        </w:rPr>
        <w:t>21</w:t>
      </w:r>
      <w:r w:rsidRPr="00740DB9">
        <w:rPr>
          <w:lang w:val="en"/>
        </w:rPr>
        <w:t>/0</w:t>
      </w:r>
      <w:r>
        <w:rPr>
          <w:lang w:val="en"/>
        </w:rPr>
        <w:t>1</w:t>
      </w:r>
      <w:r w:rsidRPr="00740DB9">
        <w:rPr>
          <w:lang w:val="en"/>
        </w:rPr>
        <w:t xml:space="preserve">/25 &amp; </w:t>
      </w:r>
      <w:r>
        <w:rPr>
          <w:lang w:val="en"/>
        </w:rPr>
        <w:t>04</w:t>
      </w:r>
      <w:r w:rsidRPr="00740DB9">
        <w:rPr>
          <w:lang w:val="en"/>
        </w:rPr>
        <w:t>/0</w:t>
      </w:r>
      <w:r>
        <w:rPr>
          <w:lang w:val="en"/>
        </w:rPr>
        <w:t>3</w:t>
      </w:r>
      <w:r w:rsidRPr="00740DB9">
        <w:rPr>
          <w:lang w:val="en"/>
        </w:rPr>
        <w:t>/25</w:t>
      </w:r>
    </w:p>
    <w:p w14:paraId="3ED4413F" w14:textId="1CE5F6CD" w:rsidR="00F93EFC" w:rsidRDefault="00F93EFC" w:rsidP="00C108A2">
      <w:pPr>
        <w:shd w:val="clear" w:color="auto" w:fill="FFE599" w:themeFill="accent4" w:themeFillTint="66"/>
        <w:spacing w:after="120"/>
        <w:rPr>
          <w:b/>
          <w:bCs/>
          <w:lang w:val="en"/>
        </w:rPr>
      </w:pPr>
      <w:r w:rsidRPr="00740DB9">
        <w:rPr>
          <w:b/>
          <w:bCs/>
          <w:lang w:val="en"/>
        </w:rPr>
        <w:t>Employability Week</w:t>
      </w:r>
      <w:r>
        <w:rPr>
          <w:lang w:val="en"/>
        </w:rPr>
        <w:t xml:space="preserve"> </w:t>
      </w:r>
      <w:r w:rsidR="008F1836">
        <w:rPr>
          <w:lang w:val="en"/>
        </w:rPr>
        <w:t>=</w:t>
      </w:r>
      <w:r>
        <w:rPr>
          <w:lang w:val="en"/>
        </w:rPr>
        <w:t xml:space="preserve"> 24/03/25 – 28/03/25</w:t>
      </w:r>
      <w:r w:rsidRPr="00F93EFC">
        <w:rPr>
          <w:b/>
          <w:bCs/>
          <w:lang w:val="en"/>
        </w:rPr>
        <w:t xml:space="preserve"> </w:t>
      </w:r>
    </w:p>
    <w:p w14:paraId="3935155B" w14:textId="6D589D32" w:rsidR="00F93EFC" w:rsidRPr="00740DB9" w:rsidRDefault="00F93EFC" w:rsidP="00C108A2">
      <w:pPr>
        <w:shd w:val="clear" w:color="auto" w:fill="FFE599" w:themeFill="accent4" w:themeFillTint="66"/>
        <w:spacing w:after="120"/>
        <w:rPr>
          <w:lang w:val="en"/>
        </w:rPr>
      </w:pPr>
      <w:r w:rsidRPr="00740DB9">
        <w:rPr>
          <w:b/>
          <w:bCs/>
          <w:lang w:val="en"/>
        </w:rPr>
        <w:t xml:space="preserve">Alternative Placement </w:t>
      </w:r>
      <w:r w:rsidR="008F1836">
        <w:rPr>
          <w:b/>
          <w:bCs/>
          <w:lang w:val="en"/>
        </w:rPr>
        <w:t>=</w:t>
      </w:r>
      <w:r>
        <w:rPr>
          <w:b/>
          <w:bCs/>
          <w:lang w:val="en"/>
        </w:rPr>
        <w:t xml:space="preserve"> </w:t>
      </w:r>
      <w:r>
        <w:rPr>
          <w:lang w:val="en"/>
        </w:rPr>
        <w:t>07</w:t>
      </w:r>
      <w:r w:rsidRPr="00740DB9">
        <w:rPr>
          <w:lang w:val="en"/>
        </w:rPr>
        <w:t>/0</w:t>
      </w:r>
      <w:r>
        <w:rPr>
          <w:lang w:val="en"/>
        </w:rPr>
        <w:t>4</w:t>
      </w:r>
      <w:r w:rsidRPr="00740DB9">
        <w:rPr>
          <w:lang w:val="en"/>
        </w:rPr>
        <w:t xml:space="preserve">/25 – </w:t>
      </w:r>
      <w:r>
        <w:rPr>
          <w:lang w:val="en"/>
        </w:rPr>
        <w:t>11</w:t>
      </w:r>
      <w:r w:rsidRPr="00740DB9">
        <w:rPr>
          <w:lang w:val="en"/>
        </w:rPr>
        <w:t>/0</w:t>
      </w:r>
      <w:r>
        <w:rPr>
          <w:lang w:val="en"/>
        </w:rPr>
        <w:t>4</w:t>
      </w:r>
      <w:r w:rsidRPr="00740DB9">
        <w:rPr>
          <w:lang w:val="en"/>
        </w:rPr>
        <w:t>/</w:t>
      </w:r>
      <w:r>
        <w:rPr>
          <w:lang w:val="en"/>
        </w:rPr>
        <w:t>25</w:t>
      </w:r>
    </w:p>
    <w:p w14:paraId="230F91EC" w14:textId="77777777" w:rsidR="008109A0" w:rsidRPr="00790969" w:rsidRDefault="008109A0" w:rsidP="008109A0">
      <w:pPr>
        <w:rPr>
          <w:rFonts w:cstheme="minorHAnsi"/>
          <w:lang w:val="cy"/>
        </w:rPr>
      </w:pPr>
    </w:p>
    <w:p w14:paraId="275DC029" w14:textId="77777777" w:rsidR="008109A0" w:rsidRPr="00790969" w:rsidRDefault="008109A0" w:rsidP="008109A0">
      <w:pPr>
        <w:rPr>
          <w:rFonts w:cstheme="minorHAnsi"/>
          <w:lang w:val="cy"/>
        </w:rPr>
      </w:pPr>
    </w:p>
    <w:p w14:paraId="52A1ABED" w14:textId="77777777" w:rsidR="008109A0" w:rsidRPr="00790969" w:rsidRDefault="008109A0" w:rsidP="008109A0">
      <w:pPr>
        <w:shd w:val="clear" w:color="auto" w:fill="FFFFFF" w:themeFill="background1"/>
        <w:spacing w:after="0"/>
        <w:rPr>
          <w:rFonts w:cstheme="minorHAnsi"/>
          <w:u w:val="single"/>
          <w:lang w:val="cy-GB"/>
        </w:rPr>
      </w:pPr>
    </w:p>
    <w:p w14:paraId="1F4D846F" w14:textId="77777777" w:rsidR="008109A0" w:rsidRPr="00790969" w:rsidRDefault="008109A0" w:rsidP="008109A0">
      <w:pPr>
        <w:rPr>
          <w:rFonts w:cstheme="minorHAnsi"/>
        </w:rPr>
      </w:pPr>
    </w:p>
    <w:p w14:paraId="767EA95A" w14:textId="77777777" w:rsidR="008109A0" w:rsidRDefault="008109A0"/>
    <w:sectPr w:rsidR="008109A0" w:rsidSect="001A73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A0"/>
    <w:rsid w:val="000360F0"/>
    <w:rsid w:val="00081115"/>
    <w:rsid w:val="000B3D0E"/>
    <w:rsid w:val="001448C0"/>
    <w:rsid w:val="001554AD"/>
    <w:rsid w:val="00175D32"/>
    <w:rsid w:val="00177635"/>
    <w:rsid w:val="001A73D2"/>
    <w:rsid w:val="00205472"/>
    <w:rsid w:val="00205796"/>
    <w:rsid w:val="002248C7"/>
    <w:rsid w:val="00247B4C"/>
    <w:rsid w:val="00265623"/>
    <w:rsid w:val="00272524"/>
    <w:rsid w:val="00272B48"/>
    <w:rsid w:val="00296819"/>
    <w:rsid w:val="002E2AD0"/>
    <w:rsid w:val="00351E83"/>
    <w:rsid w:val="00374087"/>
    <w:rsid w:val="003A1F96"/>
    <w:rsid w:val="003C4A9F"/>
    <w:rsid w:val="003F214C"/>
    <w:rsid w:val="00473DEB"/>
    <w:rsid w:val="004A1CFA"/>
    <w:rsid w:val="004C69C3"/>
    <w:rsid w:val="00501937"/>
    <w:rsid w:val="00527619"/>
    <w:rsid w:val="0059716B"/>
    <w:rsid w:val="005B27B6"/>
    <w:rsid w:val="005D0AD6"/>
    <w:rsid w:val="005F1AD8"/>
    <w:rsid w:val="00613D19"/>
    <w:rsid w:val="00623663"/>
    <w:rsid w:val="00633C0B"/>
    <w:rsid w:val="006679A4"/>
    <w:rsid w:val="006D6239"/>
    <w:rsid w:val="006F2EE0"/>
    <w:rsid w:val="0074303A"/>
    <w:rsid w:val="007B5915"/>
    <w:rsid w:val="007C6702"/>
    <w:rsid w:val="008109A0"/>
    <w:rsid w:val="008F1836"/>
    <w:rsid w:val="00907B0C"/>
    <w:rsid w:val="00930C19"/>
    <w:rsid w:val="00950598"/>
    <w:rsid w:val="009813C0"/>
    <w:rsid w:val="009830B7"/>
    <w:rsid w:val="009C2A87"/>
    <w:rsid w:val="009F5862"/>
    <w:rsid w:val="00A14C51"/>
    <w:rsid w:val="00A70361"/>
    <w:rsid w:val="00AC5760"/>
    <w:rsid w:val="00AF3418"/>
    <w:rsid w:val="00B11068"/>
    <w:rsid w:val="00B12064"/>
    <w:rsid w:val="00B411F8"/>
    <w:rsid w:val="00B465CD"/>
    <w:rsid w:val="00B57CAE"/>
    <w:rsid w:val="00BF5795"/>
    <w:rsid w:val="00C108A2"/>
    <w:rsid w:val="00C505AD"/>
    <w:rsid w:val="00CD16A0"/>
    <w:rsid w:val="00D1393E"/>
    <w:rsid w:val="00D523CB"/>
    <w:rsid w:val="00D57868"/>
    <w:rsid w:val="00D84DCA"/>
    <w:rsid w:val="00D90777"/>
    <w:rsid w:val="00DB6199"/>
    <w:rsid w:val="00E4193E"/>
    <w:rsid w:val="00E6543E"/>
    <w:rsid w:val="00EB1395"/>
    <w:rsid w:val="00ED6035"/>
    <w:rsid w:val="00EE488E"/>
    <w:rsid w:val="00EF154C"/>
    <w:rsid w:val="00F05576"/>
    <w:rsid w:val="00F21439"/>
    <w:rsid w:val="00F541F7"/>
    <w:rsid w:val="00F62271"/>
    <w:rsid w:val="00F82659"/>
    <w:rsid w:val="00F93EFC"/>
    <w:rsid w:val="00FC0DA3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BBB8"/>
  <w15:chartTrackingRefBased/>
  <w15:docId w15:val="{BCB25C07-A74D-445F-97CF-934E466B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11e8b-73e1-424c-875c-87969ad71f1a">
      <Terms xmlns="http://schemas.microsoft.com/office/infopath/2007/PartnerControls"/>
    </lcf76f155ced4ddcb4097134ff3c332f>
    <TaxCatchAll xmlns="8add6a27-b860-42d1-93af-2c0f5d3eef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FB6C618B3624F8B9F303CAE5C380A" ma:contentTypeVersion="17" ma:contentTypeDescription="Create a new document." ma:contentTypeScope="" ma:versionID="a6c92da9bf6f01a3ebdae8b211ecd438">
  <xsd:schema xmlns:xsd="http://www.w3.org/2001/XMLSchema" xmlns:xs="http://www.w3.org/2001/XMLSchema" xmlns:p="http://schemas.microsoft.com/office/2006/metadata/properties" xmlns:ns2="37811e8b-73e1-424c-875c-87969ad71f1a" xmlns:ns3="8add6a27-b860-42d1-93af-2c0f5d3eef40" targetNamespace="http://schemas.microsoft.com/office/2006/metadata/properties" ma:root="true" ma:fieldsID="02d0ba9450a4313b2ad924e8af767249" ns2:_="" ns3:_="">
    <xsd:import namespace="37811e8b-73e1-424c-875c-87969ad71f1a"/>
    <xsd:import namespace="8add6a27-b860-42d1-93af-2c0f5d3ee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11e8b-73e1-424c-875c-87969ad7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d6a27-b860-42d1-93af-2c0f5d3ee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95df1e-50b8-49e2-ab7d-3293f8f2830b}" ma:internalName="TaxCatchAll" ma:showField="CatchAllData" ma:web="8add6a27-b860-42d1-93af-2c0f5d3ee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F9381-0616-4F15-9002-5E6B284D232B}">
  <ds:schemaRefs>
    <ds:schemaRef ds:uri="http://schemas.microsoft.com/office/2006/metadata/properties"/>
    <ds:schemaRef ds:uri="http://schemas.microsoft.com/office/infopath/2007/PartnerControls"/>
    <ds:schemaRef ds:uri="37811e8b-73e1-424c-875c-87969ad71f1a"/>
    <ds:schemaRef ds:uri="8add6a27-b860-42d1-93af-2c0f5d3eef40"/>
  </ds:schemaRefs>
</ds:datastoreItem>
</file>

<file path=customXml/itemProps2.xml><?xml version="1.0" encoding="utf-8"?>
<ds:datastoreItem xmlns:ds="http://schemas.openxmlformats.org/officeDocument/2006/customXml" ds:itemID="{1DE41DC1-049F-4017-AD2A-0DE70D9A3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10BBC-6D33-4AAB-8816-AE13DE21A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11e8b-73e1-424c-875c-87969ad71f1a"/>
    <ds:schemaRef ds:uri="8add6a27-b860-42d1-93af-2c0f5d3ee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Bangor University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Evans (Staff)</dc:creator>
  <cp:keywords/>
  <dc:description/>
  <cp:lastModifiedBy>Gwyn Jones (Staff)</cp:lastModifiedBy>
  <cp:revision>19</cp:revision>
  <dcterms:created xsi:type="dcterms:W3CDTF">2024-03-13T11:14:00Z</dcterms:created>
  <dcterms:modified xsi:type="dcterms:W3CDTF">2024-09-11T13:26:00Z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0x010100E84FB6C618B3624F8B9F303CAE5C380A</vt:lpwstr>
  </property>
  <property fmtid="{D5CDD505-2E9C-101B-9397-08002B2CF9AE}" pid="3" name="MediaServiceImageTags">
    <vt:lpwstr/>
  </property>
</Properties>
</file>